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979" w:rsidRPr="00443F02" w:rsidRDefault="008D2A8D" w:rsidP="0021074B">
      <w:pPr>
        <w:spacing w:line="216" w:lineRule="auto"/>
        <w:rPr>
          <w:b/>
          <w:noProof/>
          <w:sz w:val="36"/>
          <w:szCs w:val="36"/>
          <w:lang w:val="uk-UA"/>
        </w:rPr>
      </w:pPr>
      <w:r w:rsidRPr="00AA6A1C">
        <w:rPr>
          <w:noProof/>
        </w:rPr>
        <w:drawing>
          <wp:anchor distT="0" distB="0" distL="114300" distR="114300" simplePos="0" relativeHeight="251659264" behindDoc="0" locked="0" layoutInCell="1" allowOverlap="1" wp14:anchorId="319E19B4" wp14:editId="194CCC0F">
            <wp:simplePos x="0" y="0"/>
            <wp:positionH relativeFrom="column">
              <wp:posOffset>2762250</wp:posOffset>
            </wp:positionH>
            <wp:positionV relativeFrom="paragraph">
              <wp:posOffset>-378460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pic:spPr>
                </pic:pic>
              </a:graphicData>
            </a:graphic>
          </wp:anchor>
        </w:drawing>
      </w:r>
      <w:r w:rsidR="00715F81">
        <w:rPr>
          <w:b/>
          <w:noProof/>
          <w:sz w:val="36"/>
          <w:szCs w:val="36"/>
          <w:lang w:val="uk-UA"/>
        </w:rPr>
        <w:tab/>
      </w:r>
      <w:r w:rsidR="00FF0951">
        <w:rPr>
          <w:b/>
          <w:noProof/>
          <w:sz w:val="36"/>
          <w:szCs w:val="36"/>
          <w:lang w:val="uk-UA"/>
        </w:rPr>
        <w:tab/>
      </w:r>
    </w:p>
    <w:p w:rsidR="00630E53" w:rsidRPr="00685631" w:rsidRDefault="00630E53" w:rsidP="0021074B">
      <w:pPr>
        <w:spacing w:line="216" w:lineRule="auto"/>
        <w:rPr>
          <w:b/>
          <w:sz w:val="28"/>
          <w:szCs w:val="28"/>
          <w:lang w:val="uk-UA"/>
        </w:rPr>
      </w:pPr>
    </w:p>
    <w:p w:rsidR="0021074B" w:rsidRPr="00685631" w:rsidRDefault="0021074B" w:rsidP="0021074B">
      <w:pPr>
        <w:spacing w:line="216" w:lineRule="auto"/>
        <w:jc w:val="center"/>
        <w:rPr>
          <w:b/>
          <w:sz w:val="28"/>
          <w:szCs w:val="28"/>
        </w:rPr>
      </w:pPr>
      <w:proofErr w:type="spellStart"/>
      <w:r w:rsidRPr="00685631">
        <w:rPr>
          <w:b/>
          <w:sz w:val="28"/>
          <w:szCs w:val="28"/>
        </w:rPr>
        <w:t>Київська</w:t>
      </w:r>
      <w:proofErr w:type="spellEnd"/>
      <w:r w:rsidRPr="00685631">
        <w:rPr>
          <w:b/>
          <w:sz w:val="28"/>
          <w:szCs w:val="28"/>
        </w:rPr>
        <w:t xml:space="preserve">  </w:t>
      </w:r>
      <w:proofErr w:type="spellStart"/>
      <w:r w:rsidRPr="00685631">
        <w:rPr>
          <w:b/>
          <w:sz w:val="28"/>
          <w:szCs w:val="28"/>
        </w:rPr>
        <w:t>районна</w:t>
      </w:r>
      <w:proofErr w:type="spellEnd"/>
      <w:r w:rsidRPr="00685631">
        <w:rPr>
          <w:b/>
          <w:sz w:val="28"/>
          <w:szCs w:val="28"/>
        </w:rPr>
        <w:t xml:space="preserve"> </w:t>
      </w:r>
      <w:r w:rsidRPr="00685631">
        <w:rPr>
          <w:b/>
          <w:sz w:val="28"/>
          <w:szCs w:val="28"/>
          <w:lang w:val="uk-UA"/>
        </w:rPr>
        <w:t>в</w:t>
      </w:r>
      <w:r w:rsidRPr="00685631">
        <w:rPr>
          <w:b/>
          <w:sz w:val="28"/>
          <w:szCs w:val="28"/>
        </w:rPr>
        <w:t xml:space="preserve"> м. </w:t>
      </w:r>
      <w:proofErr w:type="spellStart"/>
      <w:r w:rsidRPr="00685631">
        <w:rPr>
          <w:b/>
          <w:sz w:val="28"/>
          <w:szCs w:val="28"/>
        </w:rPr>
        <w:t>Полтаві</w:t>
      </w:r>
      <w:proofErr w:type="spellEnd"/>
      <w:r w:rsidRPr="00685631">
        <w:rPr>
          <w:b/>
          <w:sz w:val="28"/>
          <w:szCs w:val="28"/>
        </w:rPr>
        <w:t xml:space="preserve">  рада</w:t>
      </w:r>
    </w:p>
    <w:p w:rsidR="00630E53" w:rsidRPr="00685631" w:rsidRDefault="00685631" w:rsidP="00685631">
      <w:pPr>
        <w:spacing w:line="216" w:lineRule="auto"/>
        <w:jc w:val="center"/>
        <w:rPr>
          <w:b/>
          <w:sz w:val="28"/>
          <w:szCs w:val="28"/>
          <w:lang w:val="uk-UA"/>
        </w:rPr>
      </w:pPr>
      <w:proofErr w:type="spellStart"/>
      <w:r>
        <w:rPr>
          <w:b/>
          <w:sz w:val="28"/>
          <w:szCs w:val="28"/>
        </w:rPr>
        <w:t>Виконавчий</w:t>
      </w:r>
      <w:proofErr w:type="spellEnd"/>
      <w:r w:rsidR="0021074B" w:rsidRPr="00685631">
        <w:rPr>
          <w:b/>
          <w:sz w:val="28"/>
          <w:szCs w:val="28"/>
        </w:rPr>
        <w:t xml:space="preserve"> </w:t>
      </w:r>
      <w:proofErr w:type="spellStart"/>
      <w:r w:rsidR="0021074B" w:rsidRPr="00685631">
        <w:rPr>
          <w:b/>
          <w:sz w:val="28"/>
          <w:szCs w:val="28"/>
        </w:rPr>
        <w:t>комітет</w:t>
      </w:r>
      <w:proofErr w:type="spellEnd"/>
    </w:p>
    <w:p w:rsidR="0021074B" w:rsidRPr="00685631" w:rsidRDefault="0021074B" w:rsidP="0021074B">
      <w:pPr>
        <w:spacing w:line="216" w:lineRule="auto"/>
        <w:ind w:firstLine="708"/>
        <w:jc w:val="both"/>
        <w:rPr>
          <w:b/>
          <w:sz w:val="32"/>
          <w:szCs w:val="32"/>
          <w:lang w:val="uk-UA"/>
        </w:rPr>
      </w:pPr>
      <w:r w:rsidRPr="00250C1C">
        <w:rPr>
          <w:b/>
          <w:lang w:val="uk-UA"/>
        </w:rPr>
        <w:tab/>
      </w:r>
      <w:r w:rsidRPr="00250C1C">
        <w:rPr>
          <w:b/>
          <w:lang w:val="uk-UA"/>
        </w:rPr>
        <w:tab/>
      </w:r>
      <w:r w:rsidRPr="00250C1C">
        <w:rPr>
          <w:b/>
          <w:lang w:val="uk-UA"/>
        </w:rPr>
        <w:tab/>
      </w:r>
      <w:r w:rsidRPr="00250C1C">
        <w:rPr>
          <w:b/>
          <w:lang w:val="uk-UA"/>
        </w:rPr>
        <w:tab/>
      </w:r>
      <w:r w:rsidR="00685631">
        <w:rPr>
          <w:b/>
          <w:sz w:val="32"/>
          <w:szCs w:val="32"/>
          <w:lang w:val="uk-UA"/>
        </w:rPr>
        <w:t xml:space="preserve">  </w:t>
      </w:r>
      <w:r w:rsidRPr="00685631">
        <w:rPr>
          <w:b/>
          <w:sz w:val="32"/>
          <w:szCs w:val="32"/>
        </w:rPr>
        <w:t xml:space="preserve">Р І Ш Е Н </w:t>
      </w:r>
      <w:proofErr w:type="spellStart"/>
      <w:proofErr w:type="gramStart"/>
      <w:r w:rsidRPr="00685631">
        <w:rPr>
          <w:b/>
          <w:sz w:val="32"/>
          <w:szCs w:val="32"/>
        </w:rPr>
        <w:t>Н</w:t>
      </w:r>
      <w:proofErr w:type="spellEnd"/>
      <w:proofErr w:type="gramEnd"/>
      <w:r w:rsidRPr="00685631">
        <w:rPr>
          <w:b/>
          <w:sz w:val="32"/>
          <w:szCs w:val="32"/>
        </w:rPr>
        <w:t xml:space="preserve"> Я</w:t>
      </w:r>
    </w:p>
    <w:p w:rsidR="0097095A" w:rsidRPr="00250C1C" w:rsidRDefault="0097095A" w:rsidP="0021074B">
      <w:pPr>
        <w:spacing w:line="216" w:lineRule="auto"/>
        <w:jc w:val="both"/>
        <w:rPr>
          <w:sz w:val="28"/>
          <w:szCs w:val="28"/>
          <w:lang w:val="uk-UA"/>
        </w:rPr>
      </w:pPr>
    </w:p>
    <w:p w:rsidR="0021074B" w:rsidRDefault="0021074B" w:rsidP="0021074B">
      <w:pPr>
        <w:spacing w:line="216" w:lineRule="auto"/>
        <w:jc w:val="both"/>
        <w:rPr>
          <w:sz w:val="28"/>
          <w:szCs w:val="28"/>
          <w:lang w:val="uk-UA"/>
        </w:rPr>
      </w:pPr>
      <w:r w:rsidRPr="00250C1C">
        <w:rPr>
          <w:sz w:val="28"/>
          <w:szCs w:val="28"/>
          <w:lang w:val="uk-UA"/>
        </w:rPr>
        <w:t xml:space="preserve">Від </w:t>
      </w:r>
      <w:r w:rsidR="002D3399">
        <w:rPr>
          <w:sz w:val="28"/>
          <w:szCs w:val="28"/>
          <w:lang w:val="uk-UA"/>
        </w:rPr>
        <w:t>2</w:t>
      </w:r>
      <w:r w:rsidR="005E236F">
        <w:rPr>
          <w:sz w:val="28"/>
          <w:szCs w:val="28"/>
          <w:lang w:val="uk-UA"/>
        </w:rPr>
        <w:t>4.12</w:t>
      </w:r>
      <w:r w:rsidR="001F335D">
        <w:rPr>
          <w:sz w:val="28"/>
          <w:szCs w:val="28"/>
          <w:lang w:val="uk-UA"/>
        </w:rPr>
        <w:t>.2019</w:t>
      </w:r>
      <w:r w:rsidR="0068203C">
        <w:rPr>
          <w:sz w:val="28"/>
          <w:szCs w:val="28"/>
          <w:lang w:val="uk-UA"/>
        </w:rPr>
        <w:tab/>
      </w:r>
      <w:r w:rsidR="0068203C">
        <w:rPr>
          <w:sz w:val="28"/>
          <w:szCs w:val="28"/>
          <w:lang w:val="uk-UA"/>
        </w:rPr>
        <w:tab/>
      </w:r>
      <w:r w:rsidR="0068203C">
        <w:rPr>
          <w:sz w:val="28"/>
          <w:szCs w:val="28"/>
          <w:lang w:val="uk-UA"/>
        </w:rPr>
        <w:tab/>
      </w:r>
      <w:r w:rsidR="0068203C">
        <w:rPr>
          <w:sz w:val="28"/>
          <w:szCs w:val="28"/>
          <w:lang w:val="uk-UA"/>
        </w:rPr>
        <w:tab/>
      </w:r>
      <w:r w:rsidR="0068203C">
        <w:rPr>
          <w:sz w:val="28"/>
          <w:szCs w:val="28"/>
          <w:lang w:val="uk-UA"/>
        </w:rPr>
        <w:tab/>
      </w:r>
      <w:r w:rsidR="0068203C">
        <w:rPr>
          <w:sz w:val="28"/>
          <w:szCs w:val="28"/>
          <w:lang w:val="uk-UA"/>
        </w:rPr>
        <w:tab/>
      </w:r>
      <w:r w:rsidR="0068203C">
        <w:rPr>
          <w:sz w:val="28"/>
          <w:szCs w:val="28"/>
          <w:lang w:val="uk-UA"/>
        </w:rPr>
        <w:tab/>
      </w:r>
      <w:r w:rsidR="0068203C">
        <w:rPr>
          <w:sz w:val="28"/>
          <w:szCs w:val="28"/>
          <w:lang w:val="uk-UA"/>
        </w:rPr>
        <w:tab/>
      </w:r>
      <w:r w:rsidR="00717220">
        <w:rPr>
          <w:sz w:val="28"/>
          <w:szCs w:val="28"/>
          <w:lang w:val="uk-UA"/>
        </w:rPr>
        <w:tab/>
      </w:r>
      <w:r w:rsidR="00AA6A1C" w:rsidRPr="00250C1C">
        <w:rPr>
          <w:sz w:val="28"/>
          <w:szCs w:val="28"/>
          <w:lang w:val="uk-UA"/>
        </w:rPr>
        <w:t>№</w:t>
      </w:r>
      <w:r w:rsidR="00443F02">
        <w:rPr>
          <w:sz w:val="28"/>
          <w:szCs w:val="28"/>
          <w:lang w:val="uk-UA"/>
        </w:rPr>
        <w:t xml:space="preserve"> </w:t>
      </w:r>
      <w:r w:rsidR="00FF0951">
        <w:rPr>
          <w:sz w:val="28"/>
          <w:szCs w:val="28"/>
          <w:lang w:val="uk-UA"/>
        </w:rPr>
        <w:t>318</w:t>
      </w:r>
    </w:p>
    <w:p w:rsidR="00F03DB5" w:rsidRPr="009536FA" w:rsidRDefault="00F03DB5" w:rsidP="0021074B">
      <w:pPr>
        <w:spacing w:line="216" w:lineRule="auto"/>
        <w:jc w:val="both"/>
        <w:rPr>
          <w:sz w:val="28"/>
          <w:szCs w:val="28"/>
          <w:lang w:val="uk-UA"/>
        </w:rPr>
      </w:pPr>
    </w:p>
    <w:p w:rsidR="00367CB7" w:rsidRDefault="005E236F" w:rsidP="00367CB7">
      <w:pPr>
        <w:spacing w:line="216" w:lineRule="auto"/>
        <w:jc w:val="both"/>
        <w:rPr>
          <w:sz w:val="28"/>
          <w:szCs w:val="28"/>
          <w:lang w:val="uk-UA"/>
        </w:rPr>
      </w:pPr>
      <w:r>
        <w:rPr>
          <w:sz w:val="28"/>
          <w:szCs w:val="28"/>
          <w:lang w:val="uk-UA"/>
        </w:rPr>
        <w:t>Про проведення робіт у квартирі</w:t>
      </w:r>
    </w:p>
    <w:p w:rsidR="006F6B4B" w:rsidRDefault="00E504B1" w:rsidP="00367CB7">
      <w:pPr>
        <w:spacing w:line="216" w:lineRule="auto"/>
        <w:jc w:val="both"/>
        <w:rPr>
          <w:sz w:val="28"/>
          <w:szCs w:val="28"/>
          <w:lang w:val="uk-UA"/>
        </w:rPr>
      </w:pPr>
      <w:r>
        <w:rPr>
          <w:sz w:val="28"/>
          <w:szCs w:val="28"/>
          <w:lang w:val="uk-UA"/>
        </w:rPr>
        <w:t>б</w:t>
      </w:r>
      <w:r w:rsidR="005E236F">
        <w:rPr>
          <w:sz w:val="28"/>
          <w:szCs w:val="28"/>
          <w:lang w:val="uk-UA"/>
        </w:rPr>
        <w:t>агатоквартирного будинку</w:t>
      </w:r>
      <w:r w:rsidR="006F6B4B">
        <w:rPr>
          <w:sz w:val="28"/>
          <w:szCs w:val="28"/>
          <w:lang w:val="uk-UA"/>
        </w:rPr>
        <w:t xml:space="preserve"> </w:t>
      </w:r>
    </w:p>
    <w:p w:rsidR="006F6B4B" w:rsidRPr="009536FA" w:rsidRDefault="006F6B4B" w:rsidP="00367CB7">
      <w:pPr>
        <w:spacing w:line="216" w:lineRule="auto"/>
        <w:jc w:val="both"/>
        <w:rPr>
          <w:sz w:val="28"/>
          <w:szCs w:val="28"/>
          <w:lang w:val="uk-UA"/>
        </w:rPr>
      </w:pPr>
      <w:r>
        <w:rPr>
          <w:sz w:val="28"/>
          <w:szCs w:val="28"/>
          <w:lang w:val="uk-UA"/>
        </w:rPr>
        <w:t>та уточнення адреси</w:t>
      </w:r>
    </w:p>
    <w:p w:rsidR="0097095A" w:rsidRPr="00443F02" w:rsidRDefault="0097095A" w:rsidP="0021074B">
      <w:pPr>
        <w:spacing w:line="216" w:lineRule="auto"/>
        <w:jc w:val="both"/>
        <w:rPr>
          <w:sz w:val="28"/>
          <w:szCs w:val="28"/>
          <w:lang w:val="uk-UA"/>
        </w:rPr>
      </w:pPr>
    </w:p>
    <w:p w:rsidR="0021074B" w:rsidRPr="00E504B1" w:rsidRDefault="0021074B" w:rsidP="0021074B">
      <w:pPr>
        <w:spacing w:line="216" w:lineRule="auto"/>
        <w:ind w:firstLine="709"/>
        <w:jc w:val="both"/>
        <w:rPr>
          <w:sz w:val="28"/>
          <w:szCs w:val="28"/>
          <w:lang w:val="uk-UA"/>
        </w:rPr>
      </w:pPr>
      <w:r w:rsidRPr="00E504B1">
        <w:rPr>
          <w:sz w:val="28"/>
          <w:szCs w:val="28"/>
          <w:lang w:val="uk-UA"/>
        </w:rPr>
        <w:t xml:space="preserve">Розглянувши </w:t>
      </w:r>
      <w:r w:rsidR="006F6B4B">
        <w:rPr>
          <w:sz w:val="28"/>
          <w:szCs w:val="28"/>
          <w:lang w:val="uk-UA"/>
        </w:rPr>
        <w:t>заяви громадян</w:t>
      </w:r>
      <w:r w:rsidRPr="00E504B1">
        <w:rPr>
          <w:sz w:val="28"/>
          <w:szCs w:val="28"/>
          <w:lang w:val="uk-UA"/>
        </w:rPr>
        <w:t xml:space="preserve"> </w:t>
      </w:r>
      <w:r w:rsidR="00330085" w:rsidRPr="00E504B1">
        <w:rPr>
          <w:sz w:val="28"/>
          <w:szCs w:val="28"/>
          <w:lang w:val="uk-UA"/>
        </w:rPr>
        <w:t>та надані документи</w:t>
      </w:r>
      <w:r w:rsidR="007041C1" w:rsidRPr="00E504B1">
        <w:rPr>
          <w:sz w:val="28"/>
          <w:szCs w:val="28"/>
          <w:lang w:val="uk-UA"/>
        </w:rPr>
        <w:t>,</w:t>
      </w:r>
      <w:r w:rsidRPr="00E504B1">
        <w:rPr>
          <w:sz w:val="28"/>
          <w:szCs w:val="28"/>
          <w:lang w:val="uk-UA"/>
        </w:rPr>
        <w:t xml:space="preserve"> керуючись вимогами законодавства України та наданими повноваженнями, виконком Київської районної в м. Полтаві ради</w:t>
      </w:r>
    </w:p>
    <w:p w:rsidR="001F335D" w:rsidRPr="00E504B1" w:rsidRDefault="001F335D" w:rsidP="0021074B">
      <w:pPr>
        <w:spacing w:line="216" w:lineRule="auto"/>
        <w:jc w:val="both"/>
        <w:rPr>
          <w:sz w:val="28"/>
          <w:szCs w:val="28"/>
          <w:lang w:val="uk-UA"/>
        </w:rPr>
      </w:pPr>
    </w:p>
    <w:p w:rsidR="0021074B" w:rsidRPr="00E504B1" w:rsidRDefault="0021074B" w:rsidP="0021074B">
      <w:pPr>
        <w:spacing w:line="216" w:lineRule="auto"/>
        <w:jc w:val="both"/>
        <w:rPr>
          <w:sz w:val="28"/>
          <w:szCs w:val="28"/>
          <w:lang w:val="uk-UA"/>
        </w:rPr>
      </w:pPr>
      <w:r w:rsidRPr="00E504B1">
        <w:rPr>
          <w:sz w:val="28"/>
          <w:szCs w:val="28"/>
          <w:lang w:val="uk-UA"/>
        </w:rPr>
        <w:t>в и р і ш и в:</w:t>
      </w:r>
    </w:p>
    <w:p w:rsidR="0021074B" w:rsidRPr="00E504B1" w:rsidRDefault="0021074B" w:rsidP="00C77790">
      <w:pPr>
        <w:spacing w:line="216" w:lineRule="auto"/>
        <w:jc w:val="both"/>
        <w:rPr>
          <w:sz w:val="28"/>
          <w:szCs w:val="28"/>
          <w:lang w:val="uk-UA"/>
        </w:rPr>
      </w:pPr>
    </w:p>
    <w:p w:rsidR="00AC5D1C" w:rsidRPr="00C9505D" w:rsidRDefault="00B93564" w:rsidP="00C77790">
      <w:pPr>
        <w:spacing w:line="216" w:lineRule="auto"/>
        <w:ind w:firstLine="708"/>
        <w:jc w:val="both"/>
        <w:rPr>
          <w:sz w:val="28"/>
          <w:szCs w:val="28"/>
          <w:lang w:val="uk-UA"/>
        </w:rPr>
      </w:pPr>
      <w:r w:rsidRPr="00C9505D">
        <w:rPr>
          <w:sz w:val="28"/>
          <w:szCs w:val="28"/>
          <w:lang w:val="uk-UA"/>
        </w:rPr>
        <w:t>1.</w:t>
      </w:r>
      <w:r w:rsidR="00A43108" w:rsidRPr="00C9505D">
        <w:rPr>
          <w:sz w:val="28"/>
          <w:szCs w:val="28"/>
          <w:lang w:val="uk-UA"/>
        </w:rPr>
        <w:t xml:space="preserve"> </w:t>
      </w:r>
      <w:r w:rsidRPr="00C9505D">
        <w:rPr>
          <w:sz w:val="28"/>
          <w:szCs w:val="28"/>
          <w:lang w:val="uk-UA"/>
        </w:rPr>
        <w:t>В</w:t>
      </w:r>
      <w:r w:rsidR="001068C5" w:rsidRPr="00C9505D">
        <w:rPr>
          <w:sz w:val="28"/>
          <w:szCs w:val="28"/>
          <w:lang w:val="uk-UA"/>
        </w:rPr>
        <w:t>рах</w:t>
      </w:r>
      <w:r w:rsidR="006C2131" w:rsidRPr="00C9505D">
        <w:rPr>
          <w:sz w:val="28"/>
          <w:szCs w:val="28"/>
          <w:lang w:val="uk-UA"/>
        </w:rPr>
        <w:t>овуючи</w:t>
      </w:r>
      <w:r w:rsidR="00D91699" w:rsidRPr="00C9505D">
        <w:rPr>
          <w:sz w:val="28"/>
          <w:szCs w:val="28"/>
          <w:lang w:val="uk-UA"/>
        </w:rPr>
        <w:t xml:space="preserve"> </w:t>
      </w:r>
      <w:r w:rsidR="006C2131" w:rsidRPr="00C9505D">
        <w:rPr>
          <w:sz w:val="28"/>
          <w:szCs w:val="28"/>
          <w:lang w:val="uk-UA"/>
        </w:rPr>
        <w:t>погодження КП</w:t>
      </w:r>
      <w:r w:rsidR="00A141A5" w:rsidRPr="00C9505D">
        <w:rPr>
          <w:sz w:val="28"/>
          <w:szCs w:val="28"/>
          <w:lang w:val="uk-UA"/>
        </w:rPr>
        <w:t xml:space="preserve"> «ЖЕО</w:t>
      </w:r>
      <w:r w:rsidR="00C9505D" w:rsidRPr="00C9505D">
        <w:rPr>
          <w:sz w:val="28"/>
          <w:szCs w:val="28"/>
          <w:lang w:val="uk-UA"/>
        </w:rPr>
        <w:t xml:space="preserve"> </w:t>
      </w:r>
      <w:r w:rsidR="00A141A5" w:rsidRPr="00C9505D">
        <w:rPr>
          <w:sz w:val="28"/>
          <w:szCs w:val="28"/>
          <w:lang w:val="uk-UA"/>
        </w:rPr>
        <w:t xml:space="preserve">№2» </w:t>
      </w:r>
      <w:r w:rsidR="00443F02" w:rsidRPr="00C9505D">
        <w:rPr>
          <w:sz w:val="28"/>
          <w:szCs w:val="28"/>
          <w:lang w:val="uk-UA"/>
        </w:rPr>
        <w:t>№</w:t>
      </w:r>
      <w:r w:rsidR="003072AF" w:rsidRPr="00C9505D">
        <w:rPr>
          <w:sz w:val="28"/>
          <w:szCs w:val="28"/>
          <w:lang w:val="uk-UA"/>
        </w:rPr>
        <w:t xml:space="preserve"> </w:t>
      </w:r>
      <w:r w:rsidR="00C9505D" w:rsidRPr="00C9505D">
        <w:rPr>
          <w:sz w:val="28"/>
          <w:szCs w:val="28"/>
          <w:lang w:val="uk-UA"/>
        </w:rPr>
        <w:t>Ч3065 від 11.12</w:t>
      </w:r>
      <w:r w:rsidR="00A141A5" w:rsidRPr="00C9505D">
        <w:rPr>
          <w:sz w:val="28"/>
          <w:szCs w:val="28"/>
          <w:lang w:val="uk-UA"/>
        </w:rPr>
        <w:t>.2019</w:t>
      </w:r>
      <w:r w:rsidR="006F6B4B" w:rsidRPr="00C9505D">
        <w:rPr>
          <w:sz w:val="28"/>
          <w:szCs w:val="28"/>
          <w:lang w:val="uk-UA"/>
        </w:rPr>
        <w:t>, згоди</w:t>
      </w:r>
      <w:r w:rsidR="00597645" w:rsidRPr="00C9505D">
        <w:rPr>
          <w:sz w:val="28"/>
          <w:szCs w:val="28"/>
          <w:lang w:val="uk-UA"/>
        </w:rPr>
        <w:t xml:space="preserve"> мешканців суміжних квартир,</w:t>
      </w:r>
      <w:r w:rsidR="00A141A5" w:rsidRPr="00C9505D">
        <w:rPr>
          <w:sz w:val="28"/>
          <w:szCs w:val="28"/>
          <w:lang w:val="uk-UA"/>
        </w:rPr>
        <w:t xml:space="preserve"> </w:t>
      </w:r>
      <w:r w:rsidR="00597645" w:rsidRPr="00C9505D">
        <w:rPr>
          <w:sz w:val="28"/>
          <w:szCs w:val="28"/>
          <w:lang w:val="uk-UA"/>
        </w:rPr>
        <w:t xml:space="preserve">«Звіт </w:t>
      </w:r>
      <w:r w:rsidR="00E504B1" w:rsidRPr="00C9505D">
        <w:rPr>
          <w:sz w:val="28"/>
          <w:szCs w:val="28"/>
          <w:lang w:val="uk-UA"/>
        </w:rPr>
        <w:t xml:space="preserve">про обстеження </w:t>
      </w:r>
      <w:r w:rsidR="00443F02" w:rsidRPr="00C9505D">
        <w:rPr>
          <w:sz w:val="28"/>
          <w:szCs w:val="28"/>
          <w:lang w:val="uk-UA"/>
        </w:rPr>
        <w:t>технічного</w:t>
      </w:r>
      <w:r w:rsidR="00E504B1" w:rsidRPr="00C9505D">
        <w:rPr>
          <w:sz w:val="28"/>
          <w:szCs w:val="28"/>
          <w:lang w:val="uk-UA"/>
        </w:rPr>
        <w:t xml:space="preserve"> стану</w:t>
      </w:r>
      <w:r w:rsidR="00443F02" w:rsidRPr="00C9505D">
        <w:rPr>
          <w:sz w:val="28"/>
          <w:szCs w:val="28"/>
          <w:lang w:val="uk-UA"/>
        </w:rPr>
        <w:t xml:space="preserve"> будівельних конструкцій»</w:t>
      </w:r>
      <w:r w:rsidR="00E504B1" w:rsidRPr="00C9505D">
        <w:rPr>
          <w:sz w:val="28"/>
          <w:szCs w:val="28"/>
          <w:lang w:val="uk-UA"/>
        </w:rPr>
        <w:t xml:space="preserve"> об’</w:t>
      </w:r>
      <w:r w:rsidR="002441C9" w:rsidRPr="00C9505D">
        <w:rPr>
          <w:sz w:val="28"/>
          <w:szCs w:val="28"/>
          <w:lang w:val="uk-UA"/>
        </w:rPr>
        <w:t>єк</w:t>
      </w:r>
      <w:r w:rsidR="00E504B1" w:rsidRPr="00C9505D">
        <w:rPr>
          <w:sz w:val="28"/>
          <w:szCs w:val="28"/>
          <w:lang w:val="uk-UA"/>
        </w:rPr>
        <w:t>ту нерухомого майна –</w:t>
      </w:r>
      <w:r w:rsidR="000835F2">
        <w:rPr>
          <w:sz w:val="28"/>
          <w:szCs w:val="28"/>
          <w:lang w:val="uk-UA"/>
        </w:rPr>
        <w:t xml:space="preserve"> (адреса) </w:t>
      </w:r>
      <w:r w:rsidR="00443F02" w:rsidRPr="00C9505D">
        <w:rPr>
          <w:sz w:val="28"/>
          <w:szCs w:val="28"/>
          <w:lang w:val="uk-UA"/>
        </w:rPr>
        <w:t>виготовлений</w:t>
      </w:r>
      <w:r w:rsidR="002441C9" w:rsidRPr="00C9505D">
        <w:rPr>
          <w:sz w:val="28"/>
          <w:szCs w:val="28"/>
          <w:lang w:val="uk-UA"/>
        </w:rPr>
        <w:t xml:space="preserve"> експертом з технічного обстеження будівель і споруд </w:t>
      </w:r>
      <w:proofErr w:type="spellStart"/>
      <w:r w:rsidR="002441C9" w:rsidRPr="00C9505D">
        <w:rPr>
          <w:sz w:val="28"/>
          <w:szCs w:val="28"/>
          <w:lang w:val="uk-UA"/>
        </w:rPr>
        <w:t>Соць</w:t>
      </w:r>
      <w:proofErr w:type="spellEnd"/>
      <w:r w:rsidR="002441C9" w:rsidRPr="00C9505D">
        <w:rPr>
          <w:sz w:val="28"/>
          <w:szCs w:val="28"/>
          <w:lang w:val="uk-UA"/>
        </w:rPr>
        <w:t xml:space="preserve"> В.М., погодитись з проведеним </w:t>
      </w:r>
      <w:r w:rsidR="000835F2">
        <w:rPr>
          <w:sz w:val="28"/>
          <w:szCs w:val="28"/>
          <w:lang w:val="uk-UA"/>
        </w:rPr>
        <w:t>(особа)</w:t>
      </w:r>
      <w:r w:rsidR="00D91699" w:rsidRPr="00C9505D">
        <w:rPr>
          <w:sz w:val="28"/>
          <w:szCs w:val="28"/>
          <w:lang w:val="uk-UA"/>
        </w:rPr>
        <w:t xml:space="preserve"> </w:t>
      </w:r>
      <w:r w:rsidR="00443F02" w:rsidRPr="00C9505D">
        <w:rPr>
          <w:sz w:val="28"/>
          <w:szCs w:val="28"/>
          <w:lang w:val="uk-UA"/>
        </w:rPr>
        <w:t>переобладна</w:t>
      </w:r>
      <w:r w:rsidR="00D91699" w:rsidRPr="00C9505D">
        <w:rPr>
          <w:sz w:val="28"/>
          <w:szCs w:val="28"/>
          <w:lang w:val="uk-UA"/>
        </w:rPr>
        <w:t>нням</w:t>
      </w:r>
      <w:r w:rsidR="00FF202F" w:rsidRPr="00C9505D">
        <w:rPr>
          <w:sz w:val="28"/>
          <w:szCs w:val="28"/>
          <w:lang w:val="uk-UA"/>
        </w:rPr>
        <w:t xml:space="preserve"> квартири </w:t>
      </w:r>
      <w:r w:rsidR="000835F2">
        <w:rPr>
          <w:sz w:val="28"/>
          <w:szCs w:val="28"/>
          <w:lang w:val="uk-UA"/>
        </w:rPr>
        <w:t>(номер) по (адреса)</w:t>
      </w:r>
      <w:r w:rsidR="00D91699" w:rsidRPr="00C9505D">
        <w:rPr>
          <w:sz w:val="28"/>
          <w:szCs w:val="28"/>
          <w:lang w:val="uk-UA"/>
        </w:rPr>
        <w:t xml:space="preserve"> у складі</w:t>
      </w:r>
      <w:r w:rsidR="00597645" w:rsidRPr="00C9505D">
        <w:rPr>
          <w:sz w:val="28"/>
          <w:szCs w:val="28"/>
          <w:lang w:val="uk-UA"/>
        </w:rPr>
        <w:t xml:space="preserve"> приміщень: коридору (1) площею 6,6</w:t>
      </w:r>
      <w:r w:rsidR="00D91699" w:rsidRPr="00C9505D">
        <w:rPr>
          <w:sz w:val="28"/>
          <w:szCs w:val="28"/>
          <w:lang w:val="uk-UA"/>
        </w:rPr>
        <w:t xml:space="preserve"> кв. м.</w:t>
      </w:r>
      <w:r w:rsidR="00597645" w:rsidRPr="00C9505D">
        <w:rPr>
          <w:sz w:val="28"/>
          <w:szCs w:val="28"/>
          <w:lang w:val="uk-UA"/>
        </w:rPr>
        <w:t>, санвузла (2) площею 2,8 кв. м., кухні (3) площею 5,8 кв. м., вітальні (4) площею 16,3 кв. м., кімнати (5) площею 10,8 кв. м., вбудованої шафи (6) площею 2,0 кв. м., веранди (І) площею 13,9 кв. м.</w:t>
      </w:r>
    </w:p>
    <w:p w:rsidR="00367CB7" w:rsidRPr="000835F2" w:rsidRDefault="00B93564" w:rsidP="00C77790">
      <w:pPr>
        <w:spacing w:line="216" w:lineRule="auto"/>
        <w:jc w:val="both"/>
        <w:rPr>
          <w:sz w:val="28"/>
          <w:szCs w:val="28"/>
          <w:lang w:val="uk-UA"/>
        </w:rPr>
      </w:pPr>
      <w:r>
        <w:rPr>
          <w:sz w:val="28"/>
          <w:szCs w:val="28"/>
          <w:lang w:val="uk-UA"/>
        </w:rPr>
        <w:tab/>
      </w:r>
      <w:r w:rsidRPr="00C9505D">
        <w:rPr>
          <w:sz w:val="28"/>
          <w:szCs w:val="28"/>
          <w:lang w:val="uk-UA"/>
        </w:rPr>
        <w:t xml:space="preserve">2. </w:t>
      </w:r>
      <w:r w:rsidRPr="000835F2">
        <w:rPr>
          <w:sz w:val="28"/>
          <w:szCs w:val="28"/>
          <w:lang w:val="uk-UA"/>
        </w:rPr>
        <w:t>З метою усунення виявлених розбіжностей в документах та враховуючи лист КП «ЖЕО №2» від 15.11.2019 № В 2500 кварт</w:t>
      </w:r>
      <w:r w:rsidR="00F35C85" w:rsidRPr="000835F2">
        <w:rPr>
          <w:sz w:val="28"/>
          <w:szCs w:val="28"/>
          <w:lang w:val="uk-UA"/>
        </w:rPr>
        <w:t xml:space="preserve">ирі, що у власності </w:t>
      </w:r>
      <w:r w:rsidR="000835F2" w:rsidRPr="000835F2">
        <w:rPr>
          <w:sz w:val="28"/>
          <w:szCs w:val="28"/>
          <w:lang w:val="uk-UA"/>
        </w:rPr>
        <w:t xml:space="preserve">(особи) </w:t>
      </w:r>
      <w:r w:rsidR="00F35C85" w:rsidRPr="000835F2">
        <w:rPr>
          <w:sz w:val="28"/>
          <w:szCs w:val="28"/>
          <w:lang w:val="uk-UA"/>
        </w:rPr>
        <w:t xml:space="preserve">в житловому будинку по </w:t>
      </w:r>
      <w:r w:rsidR="000835F2" w:rsidRPr="000835F2">
        <w:rPr>
          <w:sz w:val="28"/>
          <w:szCs w:val="28"/>
          <w:lang w:val="uk-UA"/>
        </w:rPr>
        <w:t xml:space="preserve">(адреса) </w:t>
      </w:r>
      <w:r w:rsidR="00F35C85" w:rsidRPr="000835F2">
        <w:rPr>
          <w:sz w:val="28"/>
          <w:szCs w:val="28"/>
          <w:lang w:val="uk-UA"/>
        </w:rPr>
        <w:t xml:space="preserve">змінити номер квартири з </w:t>
      </w:r>
      <w:r w:rsidR="000835F2" w:rsidRPr="000835F2">
        <w:rPr>
          <w:sz w:val="28"/>
          <w:szCs w:val="28"/>
          <w:lang w:val="uk-UA"/>
        </w:rPr>
        <w:t>(номер) на номер (</w:t>
      </w:r>
      <w:proofErr w:type="spellStart"/>
      <w:r w:rsidR="000835F2" w:rsidRPr="000835F2">
        <w:rPr>
          <w:sz w:val="28"/>
          <w:szCs w:val="28"/>
          <w:lang w:val="uk-UA"/>
        </w:rPr>
        <w:t>номер</w:t>
      </w:r>
      <w:proofErr w:type="spellEnd"/>
      <w:r w:rsidR="000835F2" w:rsidRPr="000835F2">
        <w:rPr>
          <w:sz w:val="28"/>
          <w:szCs w:val="28"/>
          <w:lang w:val="uk-UA"/>
        </w:rPr>
        <w:t>)</w:t>
      </w:r>
      <w:r w:rsidR="00F35C85" w:rsidRPr="000835F2">
        <w:rPr>
          <w:sz w:val="28"/>
          <w:szCs w:val="28"/>
          <w:lang w:val="uk-UA"/>
        </w:rPr>
        <w:t>.</w:t>
      </w:r>
    </w:p>
    <w:p w:rsidR="00A90481" w:rsidRPr="000835F2" w:rsidRDefault="002D3399" w:rsidP="00C77790">
      <w:pPr>
        <w:spacing w:line="216" w:lineRule="auto"/>
        <w:ind w:firstLine="708"/>
        <w:jc w:val="both"/>
        <w:rPr>
          <w:sz w:val="28"/>
          <w:szCs w:val="28"/>
          <w:lang w:val="uk-UA"/>
        </w:rPr>
      </w:pPr>
      <w:r w:rsidRPr="00204F93">
        <w:rPr>
          <w:sz w:val="28"/>
          <w:szCs w:val="28"/>
          <w:lang w:val="uk-UA"/>
        </w:rPr>
        <w:t>3</w:t>
      </w:r>
      <w:r w:rsidRPr="000835F2">
        <w:rPr>
          <w:sz w:val="28"/>
          <w:szCs w:val="28"/>
          <w:lang w:val="uk-UA"/>
        </w:rPr>
        <w:t>.</w:t>
      </w:r>
      <w:r w:rsidR="00A43108" w:rsidRPr="000835F2">
        <w:rPr>
          <w:sz w:val="28"/>
          <w:szCs w:val="28"/>
          <w:lang w:val="uk-UA"/>
        </w:rPr>
        <w:t xml:space="preserve"> </w:t>
      </w:r>
      <w:r w:rsidRPr="000835F2">
        <w:rPr>
          <w:sz w:val="28"/>
          <w:szCs w:val="28"/>
          <w:lang w:val="uk-UA"/>
        </w:rPr>
        <w:t xml:space="preserve">Враховуючи погодження КП «ЖЕО№2» № </w:t>
      </w:r>
      <w:r w:rsidR="00A90481" w:rsidRPr="000835F2">
        <w:rPr>
          <w:sz w:val="28"/>
          <w:szCs w:val="28"/>
          <w:lang w:val="uk-UA"/>
        </w:rPr>
        <w:t xml:space="preserve">З2906 від 21.11.2019, </w:t>
      </w:r>
    </w:p>
    <w:p w:rsidR="00A90481" w:rsidRPr="000835F2" w:rsidRDefault="00A90481" w:rsidP="00C77790">
      <w:pPr>
        <w:spacing w:line="216" w:lineRule="auto"/>
        <w:jc w:val="both"/>
        <w:rPr>
          <w:sz w:val="28"/>
          <w:szCs w:val="28"/>
          <w:lang w:val="uk-UA"/>
        </w:rPr>
      </w:pPr>
      <w:r w:rsidRPr="000835F2">
        <w:rPr>
          <w:sz w:val="28"/>
          <w:szCs w:val="28"/>
          <w:lang w:val="uk-UA"/>
        </w:rPr>
        <w:t>«Звіт про обстеження технічного стану будівельних конструкцій» об’єкту нерухомого майна –</w:t>
      </w:r>
      <w:r w:rsidR="008B11D3">
        <w:rPr>
          <w:sz w:val="28"/>
          <w:szCs w:val="28"/>
          <w:lang w:val="uk-UA"/>
        </w:rPr>
        <w:t xml:space="preserve"> </w:t>
      </w:r>
      <w:bookmarkStart w:id="0" w:name="_GoBack"/>
      <w:bookmarkEnd w:id="0"/>
      <w:r w:rsidR="000835F2" w:rsidRPr="000835F2">
        <w:rPr>
          <w:sz w:val="28"/>
          <w:szCs w:val="28"/>
          <w:lang w:val="uk-UA"/>
        </w:rPr>
        <w:t xml:space="preserve">(адреса) </w:t>
      </w:r>
      <w:r w:rsidRPr="000835F2">
        <w:rPr>
          <w:sz w:val="28"/>
          <w:szCs w:val="28"/>
          <w:lang w:val="uk-UA"/>
        </w:rPr>
        <w:t>у м. Полтава, виготовле</w:t>
      </w:r>
      <w:r w:rsidR="001F17EC" w:rsidRPr="000835F2">
        <w:rPr>
          <w:sz w:val="28"/>
          <w:szCs w:val="28"/>
          <w:lang w:val="uk-UA"/>
        </w:rPr>
        <w:t>ний</w:t>
      </w:r>
      <w:r w:rsidRPr="000835F2">
        <w:rPr>
          <w:sz w:val="28"/>
          <w:szCs w:val="28"/>
          <w:lang w:val="uk-UA"/>
        </w:rPr>
        <w:t xml:space="preserve"> експертом з технічного обстеження будівель і споруд </w:t>
      </w:r>
      <w:proofErr w:type="spellStart"/>
      <w:r w:rsidRPr="000835F2">
        <w:rPr>
          <w:sz w:val="28"/>
          <w:szCs w:val="28"/>
          <w:lang w:val="uk-UA"/>
        </w:rPr>
        <w:t>Соць</w:t>
      </w:r>
      <w:proofErr w:type="spellEnd"/>
      <w:r w:rsidRPr="000835F2">
        <w:rPr>
          <w:sz w:val="28"/>
          <w:szCs w:val="28"/>
          <w:lang w:val="uk-UA"/>
        </w:rPr>
        <w:t xml:space="preserve"> В.М., погодитись з проведеним </w:t>
      </w:r>
      <w:r w:rsidR="000835F2" w:rsidRPr="000835F2">
        <w:rPr>
          <w:sz w:val="28"/>
          <w:szCs w:val="28"/>
          <w:lang w:val="uk-UA"/>
        </w:rPr>
        <w:t xml:space="preserve">(особа) </w:t>
      </w:r>
      <w:r w:rsidRPr="000835F2">
        <w:rPr>
          <w:sz w:val="28"/>
          <w:szCs w:val="28"/>
          <w:lang w:val="uk-UA"/>
        </w:rPr>
        <w:t xml:space="preserve">переплануванням та об’єднанням квартир </w:t>
      </w:r>
      <w:r w:rsidR="000835F2" w:rsidRPr="000835F2">
        <w:rPr>
          <w:sz w:val="28"/>
          <w:szCs w:val="28"/>
          <w:lang w:val="uk-UA"/>
        </w:rPr>
        <w:t xml:space="preserve">(номери) </w:t>
      </w:r>
      <w:r w:rsidRPr="000835F2">
        <w:rPr>
          <w:sz w:val="28"/>
          <w:szCs w:val="28"/>
          <w:lang w:val="uk-UA"/>
        </w:rPr>
        <w:t>у житловому будинк</w:t>
      </w:r>
      <w:r w:rsidR="000835F2">
        <w:rPr>
          <w:sz w:val="28"/>
          <w:szCs w:val="28"/>
          <w:lang w:val="uk-UA"/>
        </w:rPr>
        <w:t>у по (адреса)</w:t>
      </w:r>
      <w:r w:rsidRPr="000835F2">
        <w:rPr>
          <w:sz w:val="28"/>
          <w:szCs w:val="28"/>
          <w:lang w:val="uk-UA"/>
        </w:rPr>
        <w:t xml:space="preserve"> у складі: </w:t>
      </w:r>
      <w:r w:rsidR="00B70F3B" w:rsidRPr="000835F2">
        <w:rPr>
          <w:sz w:val="28"/>
          <w:szCs w:val="28"/>
          <w:lang w:val="uk-UA"/>
        </w:rPr>
        <w:t>коридору (1) площею 11,5</w:t>
      </w:r>
      <w:r w:rsidRPr="000835F2">
        <w:rPr>
          <w:sz w:val="28"/>
          <w:szCs w:val="28"/>
          <w:lang w:val="uk-UA"/>
        </w:rPr>
        <w:t xml:space="preserve"> кв.</w:t>
      </w:r>
      <w:r w:rsidR="00B70F3B" w:rsidRPr="000835F2">
        <w:rPr>
          <w:sz w:val="28"/>
          <w:szCs w:val="28"/>
          <w:lang w:val="uk-UA"/>
        </w:rPr>
        <w:t xml:space="preserve"> </w:t>
      </w:r>
      <w:r w:rsidRPr="000835F2">
        <w:rPr>
          <w:sz w:val="28"/>
          <w:szCs w:val="28"/>
          <w:lang w:val="uk-UA"/>
        </w:rPr>
        <w:t>м</w:t>
      </w:r>
      <w:r w:rsidR="00B70F3B" w:rsidRPr="000835F2">
        <w:rPr>
          <w:sz w:val="28"/>
          <w:szCs w:val="28"/>
          <w:lang w:val="uk-UA"/>
        </w:rPr>
        <w:t>.</w:t>
      </w:r>
      <w:r w:rsidRPr="000835F2">
        <w:rPr>
          <w:sz w:val="28"/>
          <w:szCs w:val="28"/>
          <w:lang w:val="uk-UA"/>
        </w:rPr>
        <w:t xml:space="preserve">, </w:t>
      </w:r>
      <w:r w:rsidR="00B70F3B" w:rsidRPr="000835F2">
        <w:rPr>
          <w:sz w:val="28"/>
          <w:szCs w:val="28"/>
          <w:lang w:val="uk-UA"/>
        </w:rPr>
        <w:t>кімнати (2) площею 31,4</w:t>
      </w:r>
      <w:r w:rsidRPr="000835F2">
        <w:rPr>
          <w:sz w:val="28"/>
          <w:szCs w:val="28"/>
          <w:lang w:val="uk-UA"/>
        </w:rPr>
        <w:t xml:space="preserve"> кв.</w:t>
      </w:r>
      <w:r w:rsidR="00B70F3B" w:rsidRPr="000835F2">
        <w:rPr>
          <w:sz w:val="28"/>
          <w:szCs w:val="28"/>
          <w:lang w:val="uk-UA"/>
        </w:rPr>
        <w:t xml:space="preserve"> </w:t>
      </w:r>
      <w:r w:rsidRPr="000835F2">
        <w:rPr>
          <w:sz w:val="28"/>
          <w:szCs w:val="28"/>
          <w:lang w:val="uk-UA"/>
        </w:rPr>
        <w:t>м</w:t>
      </w:r>
      <w:r w:rsidR="00B70F3B" w:rsidRPr="000835F2">
        <w:rPr>
          <w:sz w:val="28"/>
          <w:szCs w:val="28"/>
          <w:lang w:val="uk-UA"/>
        </w:rPr>
        <w:t>.</w:t>
      </w:r>
      <w:r w:rsidRPr="000835F2">
        <w:rPr>
          <w:sz w:val="28"/>
          <w:szCs w:val="28"/>
          <w:lang w:val="uk-UA"/>
        </w:rPr>
        <w:t>,</w:t>
      </w:r>
      <w:r w:rsidR="00C77790" w:rsidRPr="000835F2">
        <w:rPr>
          <w:sz w:val="28"/>
          <w:szCs w:val="28"/>
          <w:lang w:val="uk-UA"/>
        </w:rPr>
        <w:t xml:space="preserve"> санвузла</w:t>
      </w:r>
      <w:r w:rsidR="00B70F3B" w:rsidRPr="000835F2">
        <w:rPr>
          <w:sz w:val="28"/>
          <w:szCs w:val="28"/>
          <w:lang w:val="uk-UA"/>
        </w:rPr>
        <w:t xml:space="preserve"> (3) площею 2,5</w:t>
      </w:r>
      <w:r w:rsidRPr="000835F2">
        <w:rPr>
          <w:sz w:val="28"/>
          <w:szCs w:val="28"/>
          <w:lang w:val="uk-UA"/>
        </w:rPr>
        <w:t xml:space="preserve"> кв.</w:t>
      </w:r>
      <w:r w:rsidR="00B70F3B" w:rsidRPr="000835F2">
        <w:rPr>
          <w:sz w:val="28"/>
          <w:szCs w:val="28"/>
          <w:lang w:val="uk-UA"/>
        </w:rPr>
        <w:t xml:space="preserve"> </w:t>
      </w:r>
      <w:r w:rsidRPr="000835F2">
        <w:rPr>
          <w:sz w:val="28"/>
          <w:szCs w:val="28"/>
          <w:lang w:val="uk-UA"/>
        </w:rPr>
        <w:t>м</w:t>
      </w:r>
      <w:r w:rsidR="00B70F3B" w:rsidRPr="000835F2">
        <w:rPr>
          <w:sz w:val="28"/>
          <w:szCs w:val="28"/>
          <w:lang w:val="uk-UA"/>
        </w:rPr>
        <w:t>.</w:t>
      </w:r>
      <w:r w:rsidRPr="000835F2">
        <w:rPr>
          <w:sz w:val="28"/>
          <w:szCs w:val="28"/>
          <w:lang w:val="uk-UA"/>
        </w:rPr>
        <w:t xml:space="preserve">, </w:t>
      </w:r>
      <w:r w:rsidR="00B70F3B" w:rsidRPr="000835F2">
        <w:rPr>
          <w:sz w:val="28"/>
          <w:szCs w:val="28"/>
          <w:lang w:val="uk-UA"/>
        </w:rPr>
        <w:t xml:space="preserve">кімнати (4) площею 12,5 кв. м., кімнати (5) площею 11,9 кв. м., </w:t>
      </w:r>
      <w:r w:rsidR="00C77790" w:rsidRPr="000835F2">
        <w:rPr>
          <w:sz w:val="28"/>
          <w:szCs w:val="28"/>
          <w:lang w:val="uk-UA"/>
        </w:rPr>
        <w:t>кухні-столової (6) площею 19,9 кв. м</w:t>
      </w:r>
      <w:r w:rsidR="00F90DC6" w:rsidRPr="000835F2">
        <w:rPr>
          <w:sz w:val="28"/>
          <w:szCs w:val="28"/>
          <w:lang w:val="uk-UA"/>
        </w:rPr>
        <w:t>.</w:t>
      </w:r>
      <w:r w:rsidR="00C77790" w:rsidRPr="000835F2">
        <w:rPr>
          <w:sz w:val="28"/>
          <w:szCs w:val="28"/>
          <w:lang w:val="uk-UA"/>
        </w:rPr>
        <w:t>, санвузла (7) площею 6,4 кв. м., кімнати (8) площею 21,0 кв. м., шафи (9) площею 1,2 кв. м., балкону (І)</w:t>
      </w:r>
      <w:r w:rsidR="00CF2C0A" w:rsidRPr="000835F2">
        <w:rPr>
          <w:sz w:val="28"/>
          <w:szCs w:val="28"/>
          <w:lang w:val="uk-UA"/>
        </w:rPr>
        <w:t xml:space="preserve"> (к=0,3)</w:t>
      </w:r>
      <w:r w:rsidR="00A43108" w:rsidRPr="000835F2">
        <w:rPr>
          <w:sz w:val="28"/>
          <w:szCs w:val="28"/>
          <w:lang w:val="uk-UA"/>
        </w:rPr>
        <w:t xml:space="preserve"> площею</w:t>
      </w:r>
      <w:r w:rsidR="00C77790" w:rsidRPr="000835F2">
        <w:rPr>
          <w:sz w:val="28"/>
          <w:szCs w:val="28"/>
          <w:lang w:val="uk-UA"/>
        </w:rPr>
        <w:t xml:space="preserve"> 1,9 кв. м., балкону (ІІ)</w:t>
      </w:r>
      <w:r w:rsidR="00CF2C0A" w:rsidRPr="000835F2">
        <w:rPr>
          <w:sz w:val="28"/>
          <w:szCs w:val="28"/>
          <w:lang w:val="uk-UA"/>
        </w:rPr>
        <w:t xml:space="preserve"> (к=0,3) </w:t>
      </w:r>
      <w:r w:rsidR="00A43108" w:rsidRPr="000835F2">
        <w:rPr>
          <w:sz w:val="28"/>
          <w:szCs w:val="28"/>
          <w:lang w:val="uk-UA"/>
        </w:rPr>
        <w:t xml:space="preserve">площею </w:t>
      </w:r>
      <w:r w:rsidR="00C77790" w:rsidRPr="000835F2">
        <w:rPr>
          <w:sz w:val="28"/>
          <w:szCs w:val="28"/>
          <w:lang w:val="uk-UA"/>
        </w:rPr>
        <w:t>0,6 кв. м., балкону (ІІІ)</w:t>
      </w:r>
      <w:r w:rsidR="00CF2C0A" w:rsidRPr="000835F2">
        <w:rPr>
          <w:sz w:val="28"/>
          <w:szCs w:val="28"/>
          <w:lang w:val="uk-UA"/>
        </w:rPr>
        <w:t xml:space="preserve"> (к=0,3)</w:t>
      </w:r>
      <w:r w:rsidR="00C77790" w:rsidRPr="000835F2">
        <w:rPr>
          <w:sz w:val="28"/>
          <w:szCs w:val="28"/>
          <w:lang w:val="uk-UA"/>
        </w:rPr>
        <w:t xml:space="preserve"> </w:t>
      </w:r>
      <w:r w:rsidR="00A43108" w:rsidRPr="000835F2">
        <w:rPr>
          <w:sz w:val="28"/>
          <w:szCs w:val="28"/>
          <w:lang w:val="uk-UA"/>
        </w:rPr>
        <w:t xml:space="preserve">площею </w:t>
      </w:r>
      <w:r w:rsidR="00C77790" w:rsidRPr="000835F2">
        <w:rPr>
          <w:sz w:val="28"/>
          <w:szCs w:val="28"/>
          <w:lang w:val="uk-UA"/>
        </w:rPr>
        <w:t>0,5 кв. м., загальною площею 121,3</w:t>
      </w:r>
      <w:r w:rsidRPr="000835F2">
        <w:rPr>
          <w:sz w:val="28"/>
          <w:szCs w:val="28"/>
          <w:lang w:val="uk-UA"/>
        </w:rPr>
        <w:t xml:space="preserve"> кв.</w:t>
      </w:r>
      <w:r w:rsidR="00C77790" w:rsidRPr="000835F2">
        <w:rPr>
          <w:sz w:val="28"/>
          <w:szCs w:val="28"/>
          <w:lang w:val="uk-UA"/>
        </w:rPr>
        <w:t xml:space="preserve"> </w:t>
      </w:r>
      <w:r w:rsidR="006409F0" w:rsidRPr="000835F2">
        <w:rPr>
          <w:sz w:val="28"/>
          <w:szCs w:val="28"/>
          <w:lang w:val="uk-UA"/>
        </w:rPr>
        <w:t>м з</w:t>
      </w:r>
      <w:r w:rsidRPr="000835F2">
        <w:rPr>
          <w:sz w:val="28"/>
          <w:szCs w:val="28"/>
          <w:lang w:val="uk-UA"/>
        </w:rPr>
        <w:t xml:space="preserve"> наданням</w:t>
      </w:r>
      <w:r w:rsidR="00C77790" w:rsidRPr="000835F2">
        <w:rPr>
          <w:sz w:val="28"/>
          <w:szCs w:val="28"/>
          <w:lang w:val="uk-UA"/>
        </w:rPr>
        <w:t xml:space="preserve"> об’єднаній квартирі</w:t>
      </w:r>
      <w:r w:rsidRPr="000835F2">
        <w:rPr>
          <w:sz w:val="28"/>
          <w:szCs w:val="28"/>
          <w:lang w:val="uk-UA"/>
        </w:rPr>
        <w:t xml:space="preserve"> єдиного номера </w:t>
      </w:r>
      <w:r w:rsidR="00C77790" w:rsidRPr="000835F2">
        <w:rPr>
          <w:sz w:val="28"/>
          <w:szCs w:val="28"/>
          <w:lang w:val="uk-UA"/>
        </w:rPr>
        <w:t>–</w:t>
      </w:r>
      <w:r w:rsidRPr="000835F2">
        <w:rPr>
          <w:sz w:val="28"/>
          <w:szCs w:val="28"/>
          <w:lang w:val="uk-UA"/>
        </w:rPr>
        <w:t xml:space="preserve"> </w:t>
      </w:r>
      <w:r w:rsidR="00C77790" w:rsidRPr="000835F2">
        <w:rPr>
          <w:sz w:val="28"/>
          <w:szCs w:val="28"/>
          <w:lang w:val="uk-UA"/>
        </w:rPr>
        <w:t>номер</w:t>
      </w:r>
      <w:r w:rsidR="000835F2" w:rsidRPr="000835F2">
        <w:rPr>
          <w:sz w:val="28"/>
          <w:szCs w:val="28"/>
          <w:lang w:val="uk-UA"/>
        </w:rPr>
        <w:t xml:space="preserve"> (</w:t>
      </w:r>
      <w:proofErr w:type="spellStart"/>
      <w:r w:rsidR="000835F2" w:rsidRPr="000835F2">
        <w:rPr>
          <w:sz w:val="28"/>
          <w:szCs w:val="28"/>
          <w:lang w:val="uk-UA"/>
        </w:rPr>
        <w:t>номер</w:t>
      </w:r>
      <w:proofErr w:type="spellEnd"/>
      <w:r w:rsidR="000835F2" w:rsidRPr="000835F2">
        <w:rPr>
          <w:sz w:val="28"/>
          <w:szCs w:val="28"/>
          <w:lang w:val="uk-UA"/>
        </w:rPr>
        <w:t>)</w:t>
      </w:r>
      <w:r w:rsidRPr="000835F2">
        <w:rPr>
          <w:sz w:val="28"/>
          <w:szCs w:val="28"/>
          <w:lang w:val="uk-UA"/>
        </w:rPr>
        <w:t>.</w:t>
      </w:r>
    </w:p>
    <w:p w:rsidR="00A90481" w:rsidRDefault="00A90481" w:rsidP="00A90481">
      <w:pPr>
        <w:jc w:val="both"/>
        <w:rPr>
          <w:sz w:val="28"/>
          <w:szCs w:val="28"/>
          <w:lang w:val="uk-UA"/>
        </w:rPr>
      </w:pPr>
    </w:p>
    <w:p w:rsidR="004C2B87" w:rsidRPr="00A875D5" w:rsidRDefault="00F603AA" w:rsidP="00C11E3D">
      <w:pPr>
        <w:jc w:val="both"/>
        <w:rPr>
          <w:sz w:val="28"/>
          <w:szCs w:val="28"/>
          <w:lang w:val="uk-UA"/>
        </w:rPr>
      </w:pPr>
      <w:r w:rsidRPr="00021675">
        <w:rPr>
          <w:sz w:val="28"/>
          <w:szCs w:val="28"/>
          <w:lang w:val="uk-UA"/>
        </w:rPr>
        <w:t>Голова районно</w:t>
      </w:r>
      <w:r>
        <w:rPr>
          <w:sz w:val="28"/>
          <w:szCs w:val="28"/>
          <w:lang w:val="uk-UA"/>
        </w:rPr>
        <w:t>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CF2C0A">
        <w:rPr>
          <w:sz w:val="28"/>
          <w:szCs w:val="28"/>
          <w:lang w:val="uk-UA"/>
        </w:rPr>
        <w:t>Сергій СИНЯГІВСЬКИЙ</w:t>
      </w:r>
    </w:p>
    <w:sectPr w:rsidR="004C2B87" w:rsidRPr="00A875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102"/>
    <w:multiLevelType w:val="hybridMultilevel"/>
    <w:tmpl w:val="D23011FA"/>
    <w:lvl w:ilvl="0" w:tplc="F8986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0251868"/>
    <w:multiLevelType w:val="hybridMultilevel"/>
    <w:tmpl w:val="99221804"/>
    <w:lvl w:ilvl="0" w:tplc="BCFC8F3A">
      <w:start w:val="1"/>
      <w:numFmt w:val="decimal"/>
      <w:lvlText w:val="%1."/>
      <w:lvlJc w:val="left"/>
      <w:pPr>
        <w:ind w:left="6030" w:hanging="360"/>
      </w:pPr>
      <w:rPr>
        <w:rFonts w:ascii="Times New Roman" w:eastAsia="Times New Roman" w:hAnsi="Times New Roman" w:cs="Times New Roman"/>
        <w:color w:val="auto"/>
      </w:rPr>
    </w:lvl>
    <w:lvl w:ilvl="1" w:tplc="04220019" w:tentative="1">
      <w:start w:val="1"/>
      <w:numFmt w:val="lowerLetter"/>
      <w:lvlText w:val="%2."/>
      <w:lvlJc w:val="left"/>
      <w:pPr>
        <w:ind w:left="6607" w:hanging="360"/>
      </w:pPr>
    </w:lvl>
    <w:lvl w:ilvl="2" w:tplc="0422001B" w:tentative="1">
      <w:start w:val="1"/>
      <w:numFmt w:val="lowerRoman"/>
      <w:lvlText w:val="%3."/>
      <w:lvlJc w:val="right"/>
      <w:pPr>
        <w:ind w:left="7327" w:hanging="180"/>
      </w:pPr>
    </w:lvl>
    <w:lvl w:ilvl="3" w:tplc="0422000F" w:tentative="1">
      <w:start w:val="1"/>
      <w:numFmt w:val="decimal"/>
      <w:lvlText w:val="%4."/>
      <w:lvlJc w:val="left"/>
      <w:pPr>
        <w:ind w:left="8047" w:hanging="360"/>
      </w:pPr>
    </w:lvl>
    <w:lvl w:ilvl="4" w:tplc="04220019" w:tentative="1">
      <w:start w:val="1"/>
      <w:numFmt w:val="lowerLetter"/>
      <w:lvlText w:val="%5."/>
      <w:lvlJc w:val="left"/>
      <w:pPr>
        <w:ind w:left="8767" w:hanging="360"/>
      </w:pPr>
    </w:lvl>
    <w:lvl w:ilvl="5" w:tplc="0422001B" w:tentative="1">
      <w:start w:val="1"/>
      <w:numFmt w:val="lowerRoman"/>
      <w:lvlText w:val="%6."/>
      <w:lvlJc w:val="right"/>
      <w:pPr>
        <w:ind w:left="9487" w:hanging="180"/>
      </w:pPr>
    </w:lvl>
    <w:lvl w:ilvl="6" w:tplc="0422000F" w:tentative="1">
      <w:start w:val="1"/>
      <w:numFmt w:val="decimal"/>
      <w:lvlText w:val="%7."/>
      <w:lvlJc w:val="left"/>
      <w:pPr>
        <w:ind w:left="10207" w:hanging="360"/>
      </w:pPr>
    </w:lvl>
    <w:lvl w:ilvl="7" w:tplc="04220019" w:tentative="1">
      <w:start w:val="1"/>
      <w:numFmt w:val="lowerLetter"/>
      <w:lvlText w:val="%8."/>
      <w:lvlJc w:val="left"/>
      <w:pPr>
        <w:ind w:left="10927" w:hanging="360"/>
      </w:pPr>
    </w:lvl>
    <w:lvl w:ilvl="8" w:tplc="0422001B" w:tentative="1">
      <w:start w:val="1"/>
      <w:numFmt w:val="lowerRoman"/>
      <w:lvlText w:val="%9."/>
      <w:lvlJc w:val="right"/>
      <w:pPr>
        <w:ind w:left="11647" w:hanging="180"/>
      </w:pPr>
    </w:lvl>
  </w:abstractNum>
  <w:abstractNum w:abstractNumId="2">
    <w:nsid w:val="16957DE0"/>
    <w:multiLevelType w:val="hybridMultilevel"/>
    <w:tmpl w:val="D23011FA"/>
    <w:lvl w:ilvl="0" w:tplc="F8986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7AA09B6"/>
    <w:multiLevelType w:val="hybridMultilevel"/>
    <w:tmpl w:val="690EB854"/>
    <w:lvl w:ilvl="0" w:tplc="9C4813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9E2261E"/>
    <w:multiLevelType w:val="hybridMultilevel"/>
    <w:tmpl w:val="A59CC47C"/>
    <w:lvl w:ilvl="0" w:tplc="A546F1E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CF93B83"/>
    <w:multiLevelType w:val="hybridMultilevel"/>
    <w:tmpl w:val="99221804"/>
    <w:lvl w:ilvl="0" w:tplc="BCFC8F3A">
      <w:start w:val="1"/>
      <w:numFmt w:val="decimal"/>
      <w:lvlText w:val="%1."/>
      <w:lvlJc w:val="left"/>
      <w:pPr>
        <w:ind w:left="6030" w:hanging="360"/>
      </w:pPr>
      <w:rPr>
        <w:rFonts w:ascii="Times New Roman" w:eastAsia="Times New Roman" w:hAnsi="Times New Roman" w:cs="Times New Roman"/>
        <w:color w:val="auto"/>
      </w:rPr>
    </w:lvl>
    <w:lvl w:ilvl="1" w:tplc="04220019" w:tentative="1">
      <w:start w:val="1"/>
      <w:numFmt w:val="lowerLetter"/>
      <w:lvlText w:val="%2."/>
      <w:lvlJc w:val="left"/>
      <w:pPr>
        <w:ind w:left="6607" w:hanging="360"/>
      </w:pPr>
    </w:lvl>
    <w:lvl w:ilvl="2" w:tplc="0422001B" w:tentative="1">
      <w:start w:val="1"/>
      <w:numFmt w:val="lowerRoman"/>
      <w:lvlText w:val="%3."/>
      <w:lvlJc w:val="right"/>
      <w:pPr>
        <w:ind w:left="7327" w:hanging="180"/>
      </w:pPr>
    </w:lvl>
    <w:lvl w:ilvl="3" w:tplc="0422000F" w:tentative="1">
      <w:start w:val="1"/>
      <w:numFmt w:val="decimal"/>
      <w:lvlText w:val="%4."/>
      <w:lvlJc w:val="left"/>
      <w:pPr>
        <w:ind w:left="8047" w:hanging="360"/>
      </w:pPr>
    </w:lvl>
    <w:lvl w:ilvl="4" w:tplc="04220019" w:tentative="1">
      <w:start w:val="1"/>
      <w:numFmt w:val="lowerLetter"/>
      <w:lvlText w:val="%5."/>
      <w:lvlJc w:val="left"/>
      <w:pPr>
        <w:ind w:left="8767" w:hanging="360"/>
      </w:pPr>
    </w:lvl>
    <w:lvl w:ilvl="5" w:tplc="0422001B" w:tentative="1">
      <w:start w:val="1"/>
      <w:numFmt w:val="lowerRoman"/>
      <w:lvlText w:val="%6."/>
      <w:lvlJc w:val="right"/>
      <w:pPr>
        <w:ind w:left="9487" w:hanging="180"/>
      </w:pPr>
    </w:lvl>
    <w:lvl w:ilvl="6" w:tplc="0422000F" w:tentative="1">
      <w:start w:val="1"/>
      <w:numFmt w:val="decimal"/>
      <w:lvlText w:val="%7."/>
      <w:lvlJc w:val="left"/>
      <w:pPr>
        <w:ind w:left="10207" w:hanging="360"/>
      </w:pPr>
    </w:lvl>
    <w:lvl w:ilvl="7" w:tplc="04220019" w:tentative="1">
      <w:start w:val="1"/>
      <w:numFmt w:val="lowerLetter"/>
      <w:lvlText w:val="%8."/>
      <w:lvlJc w:val="left"/>
      <w:pPr>
        <w:ind w:left="10927" w:hanging="360"/>
      </w:pPr>
    </w:lvl>
    <w:lvl w:ilvl="8" w:tplc="0422001B" w:tentative="1">
      <w:start w:val="1"/>
      <w:numFmt w:val="lowerRoman"/>
      <w:lvlText w:val="%9."/>
      <w:lvlJc w:val="right"/>
      <w:pPr>
        <w:ind w:left="11647" w:hanging="180"/>
      </w:pPr>
    </w:lvl>
  </w:abstractNum>
  <w:abstractNum w:abstractNumId="6">
    <w:nsid w:val="22332A8E"/>
    <w:multiLevelType w:val="hybridMultilevel"/>
    <w:tmpl w:val="3168F38E"/>
    <w:lvl w:ilvl="0" w:tplc="9B42D5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2670C4A"/>
    <w:multiLevelType w:val="hybridMultilevel"/>
    <w:tmpl w:val="99221804"/>
    <w:lvl w:ilvl="0" w:tplc="BCFC8F3A">
      <w:start w:val="1"/>
      <w:numFmt w:val="decimal"/>
      <w:lvlText w:val="%1."/>
      <w:lvlJc w:val="left"/>
      <w:pPr>
        <w:ind w:left="1211" w:hanging="360"/>
      </w:pPr>
      <w:rPr>
        <w:rFonts w:ascii="Times New Roman" w:eastAsia="Times New Roman" w:hAnsi="Times New Roman" w:cs="Times New Roman"/>
        <w:color w:val="auto"/>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96B2371"/>
    <w:multiLevelType w:val="hybridMultilevel"/>
    <w:tmpl w:val="D23011FA"/>
    <w:lvl w:ilvl="0" w:tplc="F8986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47D6308"/>
    <w:multiLevelType w:val="hybridMultilevel"/>
    <w:tmpl w:val="99221804"/>
    <w:lvl w:ilvl="0" w:tplc="BCFC8F3A">
      <w:start w:val="1"/>
      <w:numFmt w:val="decimal"/>
      <w:lvlText w:val="%1."/>
      <w:lvlJc w:val="left"/>
      <w:pPr>
        <w:ind w:left="1211" w:hanging="360"/>
      </w:pPr>
      <w:rPr>
        <w:rFonts w:ascii="Times New Roman" w:eastAsia="Times New Roman" w:hAnsi="Times New Roman" w:cs="Times New Roman"/>
        <w:color w:val="auto"/>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nsid w:val="417B5BE2"/>
    <w:multiLevelType w:val="hybridMultilevel"/>
    <w:tmpl w:val="D23011FA"/>
    <w:lvl w:ilvl="0" w:tplc="F8986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7826FB9"/>
    <w:multiLevelType w:val="hybridMultilevel"/>
    <w:tmpl w:val="7604D3E2"/>
    <w:lvl w:ilvl="0" w:tplc="7FDEEF2E">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7EC80672"/>
    <w:multiLevelType w:val="hybridMultilevel"/>
    <w:tmpl w:val="FB04769A"/>
    <w:lvl w:ilvl="0" w:tplc="6DEEC98E">
      <w:start w:val="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9"/>
  </w:num>
  <w:num w:numId="3">
    <w:abstractNumId w:val="11"/>
  </w:num>
  <w:num w:numId="4">
    <w:abstractNumId w:val="7"/>
  </w:num>
  <w:num w:numId="5">
    <w:abstractNumId w:val="5"/>
  </w:num>
  <w:num w:numId="6">
    <w:abstractNumId w:val="4"/>
  </w:num>
  <w:num w:numId="7">
    <w:abstractNumId w:val="0"/>
  </w:num>
  <w:num w:numId="8">
    <w:abstractNumId w:val="2"/>
  </w:num>
  <w:num w:numId="9">
    <w:abstractNumId w:val="10"/>
  </w:num>
  <w:num w:numId="10">
    <w:abstractNumId w:val="8"/>
  </w:num>
  <w:num w:numId="11">
    <w:abstractNumId w:val="1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736"/>
    <w:rsid w:val="00021675"/>
    <w:rsid w:val="00042D49"/>
    <w:rsid w:val="00051485"/>
    <w:rsid w:val="0006161E"/>
    <w:rsid w:val="00062EA8"/>
    <w:rsid w:val="00065959"/>
    <w:rsid w:val="000835F2"/>
    <w:rsid w:val="000A213E"/>
    <w:rsid w:val="000A4B8D"/>
    <w:rsid w:val="000E4EE8"/>
    <w:rsid w:val="000F5FF9"/>
    <w:rsid w:val="001068C5"/>
    <w:rsid w:val="00143374"/>
    <w:rsid w:val="00152FD7"/>
    <w:rsid w:val="0017037A"/>
    <w:rsid w:val="001A3C9B"/>
    <w:rsid w:val="001B0121"/>
    <w:rsid w:val="001B7921"/>
    <w:rsid w:val="001C2565"/>
    <w:rsid w:val="001D21B7"/>
    <w:rsid w:val="001F17EC"/>
    <w:rsid w:val="001F335D"/>
    <w:rsid w:val="00204F93"/>
    <w:rsid w:val="0021074B"/>
    <w:rsid w:val="00212D61"/>
    <w:rsid w:val="002431F8"/>
    <w:rsid w:val="002441C9"/>
    <w:rsid w:val="00250C1C"/>
    <w:rsid w:val="002518B7"/>
    <w:rsid w:val="00270D03"/>
    <w:rsid w:val="00272D70"/>
    <w:rsid w:val="002759CC"/>
    <w:rsid w:val="00280B58"/>
    <w:rsid w:val="0028409A"/>
    <w:rsid w:val="00295397"/>
    <w:rsid w:val="0029566B"/>
    <w:rsid w:val="00297F9A"/>
    <w:rsid w:val="002B1713"/>
    <w:rsid w:val="002B5B6F"/>
    <w:rsid w:val="002D3399"/>
    <w:rsid w:val="00304129"/>
    <w:rsid w:val="003072AF"/>
    <w:rsid w:val="00330085"/>
    <w:rsid w:val="00357671"/>
    <w:rsid w:val="00367CB7"/>
    <w:rsid w:val="003718FF"/>
    <w:rsid w:val="00376D0F"/>
    <w:rsid w:val="003920E2"/>
    <w:rsid w:val="003B7909"/>
    <w:rsid w:val="003C45B8"/>
    <w:rsid w:val="003D6530"/>
    <w:rsid w:val="004249A7"/>
    <w:rsid w:val="00443F02"/>
    <w:rsid w:val="004559C5"/>
    <w:rsid w:val="00462559"/>
    <w:rsid w:val="00464DA9"/>
    <w:rsid w:val="0047532F"/>
    <w:rsid w:val="004C1555"/>
    <w:rsid w:val="004C1BCD"/>
    <w:rsid w:val="004C2B87"/>
    <w:rsid w:val="004C65C7"/>
    <w:rsid w:val="00506C5F"/>
    <w:rsid w:val="0051052F"/>
    <w:rsid w:val="00516544"/>
    <w:rsid w:val="005175A7"/>
    <w:rsid w:val="005212EB"/>
    <w:rsid w:val="0057298B"/>
    <w:rsid w:val="00574EF2"/>
    <w:rsid w:val="00597645"/>
    <w:rsid w:val="005A1201"/>
    <w:rsid w:val="005E236F"/>
    <w:rsid w:val="005E2760"/>
    <w:rsid w:val="005E3800"/>
    <w:rsid w:val="00604B30"/>
    <w:rsid w:val="00630E53"/>
    <w:rsid w:val="00633C0D"/>
    <w:rsid w:val="006373B6"/>
    <w:rsid w:val="006409F0"/>
    <w:rsid w:val="00653CB6"/>
    <w:rsid w:val="00663CDE"/>
    <w:rsid w:val="0068203C"/>
    <w:rsid w:val="00685631"/>
    <w:rsid w:val="006A6355"/>
    <w:rsid w:val="006C2131"/>
    <w:rsid w:val="006E0F7A"/>
    <w:rsid w:val="006E55F3"/>
    <w:rsid w:val="006F6B4B"/>
    <w:rsid w:val="007041C1"/>
    <w:rsid w:val="00715F81"/>
    <w:rsid w:val="00717220"/>
    <w:rsid w:val="00720940"/>
    <w:rsid w:val="00737BB7"/>
    <w:rsid w:val="00740E0A"/>
    <w:rsid w:val="007712C6"/>
    <w:rsid w:val="00773DCB"/>
    <w:rsid w:val="007907FD"/>
    <w:rsid w:val="007A166D"/>
    <w:rsid w:val="007C4B7F"/>
    <w:rsid w:val="007E0C28"/>
    <w:rsid w:val="007E249F"/>
    <w:rsid w:val="008018A3"/>
    <w:rsid w:val="00845181"/>
    <w:rsid w:val="008A0ECE"/>
    <w:rsid w:val="008A7979"/>
    <w:rsid w:val="008B11D3"/>
    <w:rsid w:val="008B59E7"/>
    <w:rsid w:val="008D0979"/>
    <w:rsid w:val="008D2A8D"/>
    <w:rsid w:val="0091633E"/>
    <w:rsid w:val="00935644"/>
    <w:rsid w:val="009536FA"/>
    <w:rsid w:val="009617C0"/>
    <w:rsid w:val="0097095A"/>
    <w:rsid w:val="00990323"/>
    <w:rsid w:val="009B528D"/>
    <w:rsid w:val="009C182B"/>
    <w:rsid w:val="009D7E24"/>
    <w:rsid w:val="009E70CC"/>
    <w:rsid w:val="009F7079"/>
    <w:rsid w:val="00A13ED4"/>
    <w:rsid w:val="00A141A5"/>
    <w:rsid w:val="00A2002B"/>
    <w:rsid w:val="00A43108"/>
    <w:rsid w:val="00A62E61"/>
    <w:rsid w:val="00A6405A"/>
    <w:rsid w:val="00A70736"/>
    <w:rsid w:val="00A875D5"/>
    <w:rsid w:val="00A90481"/>
    <w:rsid w:val="00A97FF5"/>
    <w:rsid w:val="00AA0C5D"/>
    <w:rsid w:val="00AA688C"/>
    <w:rsid w:val="00AA6A1C"/>
    <w:rsid w:val="00AB70F4"/>
    <w:rsid w:val="00AC539C"/>
    <w:rsid w:val="00AC5D1C"/>
    <w:rsid w:val="00AE3518"/>
    <w:rsid w:val="00AE3AEE"/>
    <w:rsid w:val="00AE7EF1"/>
    <w:rsid w:val="00AF565A"/>
    <w:rsid w:val="00B70F3B"/>
    <w:rsid w:val="00B74BB1"/>
    <w:rsid w:val="00B93564"/>
    <w:rsid w:val="00B9503D"/>
    <w:rsid w:val="00BE611C"/>
    <w:rsid w:val="00C1155C"/>
    <w:rsid w:val="00C11E3D"/>
    <w:rsid w:val="00C64CF3"/>
    <w:rsid w:val="00C77790"/>
    <w:rsid w:val="00C9505D"/>
    <w:rsid w:val="00CA521D"/>
    <w:rsid w:val="00CB6C23"/>
    <w:rsid w:val="00CC2062"/>
    <w:rsid w:val="00CD27BF"/>
    <w:rsid w:val="00CE4A9E"/>
    <w:rsid w:val="00CE6950"/>
    <w:rsid w:val="00CF2C0A"/>
    <w:rsid w:val="00CF4B45"/>
    <w:rsid w:val="00D154DD"/>
    <w:rsid w:val="00D2059D"/>
    <w:rsid w:val="00D52148"/>
    <w:rsid w:val="00D61BC3"/>
    <w:rsid w:val="00D91699"/>
    <w:rsid w:val="00DA406B"/>
    <w:rsid w:val="00DB0AD2"/>
    <w:rsid w:val="00DE5623"/>
    <w:rsid w:val="00E34530"/>
    <w:rsid w:val="00E504B1"/>
    <w:rsid w:val="00E50830"/>
    <w:rsid w:val="00EC6413"/>
    <w:rsid w:val="00ED009D"/>
    <w:rsid w:val="00ED42C2"/>
    <w:rsid w:val="00ED4CB3"/>
    <w:rsid w:val="00EE73F9"/>
    <w:rsid w:val="00EF2230"/>
    <w:rsid w:val="00F03DB5"/>
    <w:rsid w:val="00F27055"/>
    <w:rsid w:val="00F35C85"/>
    <w:rsid w:val="00F44FB7"/>
    <w:rsid w:val="00F503E6"/>
    <w:rsid w:val="00F603AA"/>
    <w:rsid w:val="00F90DC6"/>
    <w:rsid w:val="00F97A1D"/>
    <w:rsid w:val="00FF0951"/>
    <w:rsid w:val="00FF2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74B"/>
    <w:pPr>
      <w:ind w:left="708"/>
    </w:pPr>
  </w:style>
  <w:style w:type="paragraph" w:styleId="a4">
    <w:name w:val="Balloon Text"/>
    <w:basedOn w:val="a"/>
    <w:link w:val="a5"/>
    <w:uiPriority w:val="99"/>
    <w:semiHidden/>
    <w:unhideWhenUsed/>
    <w:rsid w:val="00ED4CB3"/>
    <w:rPr>
      <w:rFonts w:ascii="Tahoma" w:hAnsi="Tahoma" w:cs="Tahoma"/>
      <w:sz w:val="16"/>
      <w:szCs w:val="16"/>
    </w:rPr>
  </w:style>
  <w:style w:type="character" w:customStyle="1" w:styleId="a5">
    <w:name w:val="Текст выноски Знак"/>
    <w:basedOn w:val="a0"/>
    <w:link w:val="a4"/>
    <w:uiPriority w:val="99"/>
    <w:semiHidden/>
    <w:rsid w:val="00ED4CB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74B"/>
    <w:pPr>
      <w:ind w:left="708"/>
    </w:pPr>
  </w:style>
  <w:style w:type="paragraph" w:styleId="a4">
    <w:name w:val="Balloon Text"/>
    <w:basedOn w:val="a"/>
    <w:link w:val="a5"/>
    <w:uiPriority w:val="99"/>
    <w:semiHidden/>
    <w:unhideWhenUsed/>
    <w:rsid w:val="00ED4CB3"/>
    <w:rPr>
      <w:rFonts w:ascii="Tahoma" w:hAnsi="Tahoma" w:cs="Tahoma"/>
      <w:sz w:val="16"/>
      <w:szCs w:val="16"/>
    </w:rPr>
  </w:style>
  <w:style w:type="character" w:customStyle="1" w:styleId="a5">
    <w:name w:val="Текст выноски Знак"/>
    <w:basedOn w:val="a0"/>
    <w:link w:val="a4"/>
    <w:uiPriority w:val="99"/>
    <w:semiHidden/>
    <w:rsid w:val="00ED4CB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B4A3B-ED70-47CC-B5C4-4A0E4222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1</Pages>
  <Words>317</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65</cp:revision>
  <cp:lastPrinted>2019-12-26T06:48:00Z</cp:lastPrinted>
  <dcterms:created xsi:type="dcterms:W3CDTF">2018-08-15T20:44:00Z</dcterms:created>
  <dcterms:modified xsi:type="dcterms:W3CDTF">2019-12-26T07:15:00Z</dcterms:modified>
</cp:coreProperties>
</file>